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right"/>
        <w:rPr/>
      </w:pPr>
      <w:r>
        <w:rPr>
          <w:b w:val="false"/>
          <w:bCs w:val="false"/>
          <w:i/>
          <w:iCs/>
          <w:sz w:val="24"/>
          <w:szCs w:val="24"/>
          <w:lang w:val="pl-PL"/>
        </w:rPr>
        <w:t xml:space="preserve"> </w:t>
      </w:r>
      <w:r>
        <w:rPr>
          <w:b w:val="false"/>
          <w:bCs w:val="false"/>
          <w:i/>
          <w:iCs/>
          <w:sz w:val="24"/>
          <w:szCs w:val="24"/>
          <w:lang w:val="pl-PL"/>
        </w:rPr>
        <w:t>Załącznik nr 1</w:t>
        <w:br/>
        <w:t xml:space="preserve"> do zapytania ofertowego nr CU</w:t>
      </w:r>
      <w:r>
        <w:rPr>
          <w:b w:val="false"/>
          <w:bCs w:val="false"/>
          <w:i/>
          <w:iCs/>
          <w:color w:val="000000"/>
          <w:sz w:val="24"/>
          <w:szCs w:val="24"/>
          <w:lang w:val="pl-PL"/>
        </w:rPr>
        <w:t>W.361.28 .2</w:t>
      </w:r>
      <w:r>
        <w:rPr>
          <w:b w:val="false"/>
          <w:bCs w:val="false"/>
          <w:i/>
          <w:iCs/>
          <w:sz w:val="24"/>
          <w:szCs w:val="24"/>
          <w:lang w:val="pl-PL"/>
        </w:rPr>
        <w:t>024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hanging="0" w:left="720"/>
        <w:jc w:val="center"/>
        <w:rPr/>
      </w:pPr>
      <w:r>
        <w:rPr>
          <w:b/>
          <w:bCs/>
          <w:sz w:val="24"/>
          <w:szCs w:val="24"/>
          <w:lang w:val="pl-PL"/>
        </w:rPr>
        <w:t xml:space="preserve">FORMULARZ OFERTOWY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b/>
          <w:bCs/>
          <w:sz w:val="24"/>
          <w:szCs w:val="24"/>
          <w:lang w:val="pl-PL"/>
        </w:rPr>
        <w:t>Dane dotyczące Oferenta:</w:t>
      </w:r>
    </w:p>
    <w:p>
      <w:pPr>
        <w:pStyle w:val="Normal"/>
        <w:numPr>
          <w:ilvl w:val="0"/>
          <w:numId w:val="0"/>
        </w:numPr>
        <w:ind w:hanging="0" w:left="720"/>
        <w:jc w:val="left"/>
        <w:rPr/>
      </w:pPr>
      <w:r>
        <w:rPr>
          <w:b w:val="false"/>
          <w:bCs w:val="false"/>
          <w:sz w:val="24"/>
          <w:szCs w:val="24"/>
          <w:lang w:val="pl-PL"/>
        </w:rPr>
        <w:t xml:space="preserve">Nazwa </w:t>
      </w:r>
      <w:bookmarkStart w:id="0" w:name="__DdeLink__198_1298859089"/>
      <w:r>
        <w:rPr>
          <w:b w:val="false"/>
          <w:bCs w:val="false"/>
          <w:sz w:val="24"/>
          <w:szCs w:val="24"/>
          <w:lang w:val="pl-PL"/>
        </w:rPr>
        <w:t>Oferenta</w:t>
      </w:r>
      <w:bookmarkEnd w:id="0"/>
      <w:r>
        <w:rPr>
          <w:b w:val="false"/>
          <w:bCs w:val="false"/>
          <w:sz w:val="24"/>
          <w:szCs w:val="24"/>
          <w:lang w:val="pl-PL"/>
        </w:rPr>
        <w:t xml:space="preserve">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Oferenta: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Numer telefonu: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faksu: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REGON: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Numer NIP/ PESEL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Adres poczty elektronicznej: 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bookmarkStart w:id="1" w:name="__DdeLink__2039_2938075256"/>
      <w:r>
        <w:rPr>
          <w:b w:val="false"/>
          <w:bCs w:val="false"/>
          <w:sz w:val="24"/>
          <w:szCs w:val="24"/>
          <w:lang w:val="pl-PL"/>
        </w:rPr>
        <w:t>…………………………………………………………………………………………</w:t>
      </w:r>
      <w:bookmarkEnd w:id="1"/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jc w:val="both"/>
        <w:rPr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 xml:space="preserve">Pełnomocnik Zamawiającego: </w:t>
      </w:r>
    </w:p>
    <w:p>
      <w:pPr>
        <w:pStyle w:val="Normal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Toszek, NIP 969-15-07-892</w:t>
      </w:r>
    </w:p>
    <w:p>
      <w:pPr>
        <w:pStyle w:val="Normal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</w:r>
    </w:p>
    <w:p>
      <w:pPr>
        <w:pStyle w:val="Normal"/>
        <w:jc w:val="both"/>
        <w:rPr>
          <w:b/>
          <w:color w:val="auto"/>
          <w:sz w:val="22"/>
          <w:szCs w:val="22"/>
          <w:lang w:val="pl-PL"/>
        </w:rPr>
      </w:pPr>
      <w:r>
        <w:rPr>
          <w:b/>
          <w:color w:val="auto"/>
          <w:sz w:val="22"/>
          <w:szCs w:val="22"/>
          <w:lang w:val="pl-PL"/>
        </w:rPr>
        <w:t>Zamawiający: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Usług Wspólnych Gminy Toszek, ul. Strzelecka 35,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Centrum Kultury „Zamek w Toszku”, ul. Zamkowa 10,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Ośrodek Pomocy Społecznej w Toszku, ul. Rynek 11,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1 im. Ireny Sendler w Toszku, ul. Dworcowa 27,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nr 2 im. Gustawa Morcinka w Toszku, ul. Wilkowicka 2, 44-180 Toszek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Kotulinie, ul. Gliwicka 13, 44-180 Kotulin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w Paczynie, ul. Wiejska 80, 44-120 Paczyna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Szkoła Podstawowa im. Królowej Jadwigi w Pniowie, ul. Szkolna 4/1 , 44-120 Pniów</w:t>
      </w:r>
    </w:p>
    <w:p>
      <w:pPr>
        <w:pStyle w:val="Normal"/>
        <w:numPr>
          <w:ilvl w:val="0"/>
          <w:numId w:val="4"/>
        </w:numPr>
        <w:spacing w:lineRule="auto" w:line="276"/>
        <w:jc w:val="both"/>
        <w:rPr>
          <w:b w:val="false"/>
          <w:bCs w:val="false"/>
          <w:color w:val="auto"/>
          <w:sz w:val="22"/>
          <w:szCs w:val="22"/>
          <w:lang w:val="pl-PL"/>
        </w:rPr>
      </w:pPr>
      <w:r>
        <w:rPr>
          <w:b w:val="false"/>
          <w:bCs w:val="false"/>
          <w:color w:val="auto"/>
          <w:sz w:val="22"/>
          <w:szCs w:val="22"/>
          <w:lang w:val="pl-PL"/>
        </w:rPr>
        <w:t>Publiczne Przedszkole w Toszku, ul. Dworcowa 21, 44-180 Toszek.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 xml:space="preserve">W odpowiedzi na ogłoszenie w trybie zapytania ofertowego na </w:t>
      </w:r>
      <w:r>
        <w:rPr>
          <w:color w:val="000000"/>
          <w:sz w:val="22"/>
          <w:szCs w:val="22"/>
          <w:u w:val="none"/>
        </w:rPr>
        <w:t>świadczenie usług związanych z realizacją zadań ochrony danych osobowych oraz zadań przypisanych inspektorowi ochrony danych osobowych zgodnie z przepisami ustawy z dnia 10 maja 2018 roku o ochronie danych osobowych, zwanej dalej „UODO”, Rozporządzenia Parlamentu Europejskiego i Rady (UE) 2016/679 z dnia 27 kwietnia 2016r., w sprawie ochrony osób fizycznych w związku z przetwarzaniem danych osobowych i w sprawie swobodnego przepływu  takich danych oraz uchylenia dyrektywy 95/46/WE (ogólne rozporządzenie o ochronie danych), zwanego dalej „RODO” i innymi obowiązującymi przepisami.</w:t>
      </w:r>
      <w:r>
        <w:rPr>
          <w:rFonts w:eastAsia="Century Gothic" w:cs="Century Gothic"/>
          <w:color w:val="000000"/>
          <w:sz w:val="22"/>
          <w:szCs w:val="22"/>
          <w:u w:val="none"/>
          <w:vertAlign w:val="superscript"/>
        </w:rPr>
        <w:br/>
        <w:br/>
      </w:r>
      <w:r>
        <w:rPr>
          <w:rFonts w:eastAsia="Century Gothic" w:cs="Century Gothic"/>
          <w:color w:val="000000"/>
          <w:position w:val="0"/>
          <w:sz w:val="22"/>
          <w:sz w:val="22"/>
          <w:szCs w:val="22"/>
          <w:u w:val="none"/>
          <w:vertAlign w:val="baseline"/>
        </w:rPr>
        <w:t>S</w:t>
      </w:r>
      <w:r>
        <w:rPr>
          <w:sz w:val="24"/>
          <w:szCs w:val="24"/>
        </w:rPr>
        <w:t xml:space="preserve">kładam/y niniejszą ofertę, oświadczając że akceptuje/my w całości wszystkie warunki zawarte </w:t>
      </w:r>
      <w:r>
        <w:rPr>
          <w:b w:val="false"/>
          <w:bCs w:val="false"/>
          <w:sz w:val="24"/>
          <w:szCs w:val="24"/>
          <w:lang w:val="pl-PL"/>
        </w:rPr>
        <w:t>w zapytaniu ofertowym.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 xml:space="preserve">Dla Centrum Usług Wspólnych Gminy Toszek, ul. Strzelecka 35, 44-180 Toszek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Centrum Kultury „Zamek w Toszku”, ul. Zamkowa 10, 44-180 Toszek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             </w:t>
      </w:r>
      <w:r>
        <w:rPr>
          <w:b/>
          <w:bCs/>
          <w:sz w:val="24"/>
          <w:szCs w:val="24"/>
          <w:lang w:val="pl-PL"/>
        </w:rPr>
        <w:t xml:space="preserve">  ( kwoty</w:t>
      </w:r>
      <w:r>
        <w:rPr>
          <w:b w:val="false"/>
          <w:bCs w:val="false"/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za cały okres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 xml:space="preserve">wartość VAT: …………………………...  zł    </w:t>
      </w:r>
      <w:r>
        <w:rPr>
          <w:b/>
          <w:bCs/>
          <w:sz w:val="24"/>
          <w:szCs w:val="24"/>
          <w:lang w:val="pl-PL"/>
        </w:rPr>
        <w:t xml:space="preserve">            realizacji zamówienia)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Ośrodka Pomocy Społecznej w Toszku, ul. Rynek 11, 44-180 Toszek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 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1 im. I. Sendler w Toszku, ul. Dworcowa 27,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3788410</wp:posOffset>
                </wp:positionH>
                <wp:positionV relativeFrom="paragraph">
                  <wp:posOffset>59690</wp:posOffset>
                </wp:positionV>
                <wp:extent cx="1636395" cy="349250"/>
                <wp:effectExtent l="0" t="0" r="0" b="0"/>
                <wp:wrapNone/>
                <wp:docPr id="2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4.7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nr 2 im. G. Morcinka w Toszku, ul. Wilkowicka 2, 44-180</w:t>
      </w:r>
      <w:r>
        <w:rPr>
          <w:b w:val="false"/>
          <w:bCs w:val="false"/>
          <w:sz w:val="24"/>
          <w:szCs w:val="24"/>
          <w:lang w:val="pl-PL"/>
        </w:rPr>
        <w:t xml:space="preserve"> Toszek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3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Kotulinie, ul. Gliwicka 13, 44-180 Kotulinie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4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Paczynie, ul. Wiejska 80, 44-120 Paczyna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5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Szkoły Podstawowej w Pniowie, ul. Szkolna 4/1, 44-120 Pniów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highlight w:val="none"/>
          <w:shd w:fill="auto" w:val="clear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6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shd w:fill="auto" w:val="clear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1"/>
        </w:numPr>
        <w:jc w:val="both"/>
        <w:rPr>
          <w:highlight w:val="none"/>
          <w:shd w:fill="B4C7DC" w:val="clear"/>
        </w:rPr>
      </w:pPr>
      <w:r>
        <w:rPr>
          <w:b w:val="false"/>
          <w:bCs w:val="false"/>
          <w:sz w:val="24"/>
          <w:szCs w:val="24"/>
          <w:shd w:fill="B4C7DC" w:val="clear"/>
          <w:lang w:val="pl-PL"/>
        </w:rPr>
        <w:t>Dla Publicznego Przedszkola, ul. Dworcowa 21, 44-180 Toszek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7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left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  <w:br/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  <w:u w:val="single"/>
          <w:lang w:val="pl-PL"/>
        </w:rPr>
        <w:t>Łącznie dla wszystkich jednostek</w:t>
      </w:r>
      <w:r>
        <w:rPr>
          <w:b w:val="false"/>
          <w:bCs w:val="false"/>
          <w:sz w:val="24"/>
          <w:szCs w:val="24"/>
          <w:lang w:val="pl-PL"/>
        </w:rPr>
        <w:t>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3788410</wp:posOffset>
                </wp:positionH>
                <wp:positionV relativeFrom="paragraph">
                  <wp:posOffset>65405</wp:posOffset>
                </wp:positionV>
                <wp:extent cx="1636395" cy="349250"/>
                <wp:effectExtent l="0" t="0" r="0" b="0"/>
                <wp:wrapNone/>
                <wp:docPr id="8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560" cy="349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( kwoty za cały okres</w:t>
                            </w:r>
                          </w:p>
                          <w:p>
                            <w:pPr>
                              <w:pStyle w:val="Zawartoramki"/>
                              <w:overflowPunct w:val="false"/>
                              <w:rPr/>
                            </w:pPr>
                            <w:r>
                              <w:rPr>
                                <w:rFonts w:eastAsia="Calibri" w:cs="" w:cstheme="minorBidi" w:eastAsiaTheme="minorHAnsi"/>
                                <w:b/>
                                <w:bCs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>realizacji zamówienia)</w:t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98.3pt;margin-top:5.15pt;width:128.8pt;height:27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( kwoty za cały okres</w:t>
                      </w:r>
                    </w:p>
                    <w:p>
                      <w:pPr>
                        <w:pStyle w:val="Zawartoramki"/>
                        <w:overflowPunct w:val="false"/>
                        <w:rPr/>
                      </w:pPr>
                      <w:r>
                        <w:rPr>
                          <w:rFonts w:eastAsia="Calibri" w:cs="" w:cstheme="minorBidi" w:eastAsiaTheme="minorHAnsi"/>
                          <w:b/>
                          <w:bCs/>
                          <w:color w:val="00000A"/>
                          <w:sz w:val="24"/>
                          <w:szCs w:val="24"/>
                          <w:lang w:eastAsia="en-US"/>
                        </w:rPr>
                        <w:t>realizacji zamówienia)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 w:val="false"/>
          <w:bCs w:val="false"/>
          <w:sz w:val="24"/>
          <w:szCs w:val="24"/>
          <w:lang w:val="pl-PL"/>
        </w:rPr>
        <w:t xml:space="preserve">cena netto: ……………………………… zł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wartość VAT: …………………………... 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b w:val="false"/>
          <w:bCs w:val="false"/>
          <w:sz w:val="24"/>
          <w:szCs w:val="24"/>
          <w:lang w:val="pl-PL"/>
        </w:rPr>
      </w:pPr>
      <w:r>
        <w:rPr>
          <w:b w:val="false"/>
          <w:bCs w:val="false"/>
          <w:sz w:val="24"/>
          <w:szCs w:val="24"/>
          <w:lang w:val="pl-PL"/>
        </w:rPr>
        <w:t>cena brutto: …………………………….. zł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 w:cs="Times New Roman"/>
          <w:b/>
          <w:bCs w:val="false"/>
          <w:sz w:val="24"/>
          <w:szCs w:val="24"/>
          <w:lang w:val="pl-PL"/>
        </w:rPr>
      </w:pPr>
      <w:r>
        <w:rPr>
          <w:rFonts w:cs="Times New Roman"/>
          <w:b/>
          <w:bCs w:val="false"/>
          <w:sz w:val="24"/>
          <w:szCs w:val="24"/>
          <w:lang w:val="pl-PL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0" w:leader="none"/>
        </w:tabs>
        <w:bidi w:val="0"/>
        <w:spacing w:lineRule="auto" w:line="259" w:before="0" w:after="160"/>
        <w:ind w:hanging="0" w:left="97" w:right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/>
          <w:bCs w:val="false"/>
          <w:sz w:val="24"/>
          <w:szCs w:val="20"/>
          <w:lang w:val="pl-PL" w:eastAsia="pl-PL"/>
        </w:rPr>
        <w:tab/>
        <w:t xml:space="preserve">Termin płatności </w:t>
      </w:r>
      <w:r>
        <w:rPr>
          <w:rFonts w:eastAsia="Times New Roman" w:cs="Times New Roman"/>
          <w:b w:val="false"/>
          <w:bCs w:val="false"/>
          <w:sz w:val="24"/>
          <w:szCs w:val="20"/>
          <w:lang w:val="pl-PL" w:eastAsia="pl-PL"/>
        </w:rPr>
        <w:t xml:space="preserve"> (nie krótszy niż 14 dni, nie dłuższy niż 30 dni) ……………………...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1174" w:right="0"/>
        <w:jc w:val="left"/>
        <w:rPr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1174" w:right="0"/>
        <w:jc w:val="left"/>
        <w:rPr>
          <w:b/>
          <w:bCs/>
          <w:color w:val="0E0D0D"/>
          <w:sz w:val="24"/>
          <w:szCs w:val="24"/>
          <w:u w:val="single"/>
        </w:rPr>
      </w:pPr>
      <w:r>
        <w:rPr>
          <w:b/>
          <w:bCs/>
          <w:color w:val="0E0D0D"/>
          <w:sz w:val="24"/>
          <w:szCs w:val="24"/>
          <w:u w:val="single"/>
        </w:rPr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1174" w:right="0"/>
        <w:jc w:val="left"/>
        <w:rPr/>
      </w:pPr>
      <w:r>
        <w:rPr>
          <w:b/>
          <w:bCs/>
          <w:color w:val="0E0D0D"/>
          <w:sz w:val="24"/>
          <w:szCs w:val="24"/>
          <w:u w:val="single"/>
        </w:rPr>
        <w:t>Oświadczenia i informacje dla Oferenta: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hanging="340" w:left="1077" w:right="0"/>
        <w:jc w:val="left"/>
        <w:rPr/>
      </w:pPr>
      <w:r>
        <w:rPr>
          <w:color w:val="0E0D0D"/>
          <w:sz w:val="24"/>
          <w:szCs w:val="24"/>
        </w:rPr>
        <w:t>1. Formularz ofertowy musi być podpisany przez osobę lub osoby upoważnione do                                  reprezentowania Oferenta.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color w:val="CE181E"/>
          <w:sz w:val="24"/>
          <w:szCs w:val="24"/>
        </w:rPr>
      </w:pPr>
      <w:r>
        <w:rPr>
          <w:color w:val="0E0D0D"/>
          <w:sz w:val="24"/>
          <w:szCs w:val="24"/>
        </w:rPr>
        <w:t>2. Oświadczam, że: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340" w:left="1077" w:right="0"/>
        <w:jc w:val="both"/>
        <w:rPr>
          <w:color w:val="0E0D0D"/>
        </w:rPr>
      </w:pPr>
      <w:r>
        <w:rPr>
          <w:color w:val="0E0D0D"/>
          <w:sz w:val="24"/>
          <w:szCs w:val="24"/>
        </w:rPr>
        <w:t>powyższe ceny zawierają wszystkie koszty jakie ponosi zamawiający w przypadku wyboru niniejszej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340" w:left="1077" w:right="0"/>
        <w:jc w:val="both"/>
        <w:rPr>
          <w:color w:val="0E0D0D"/>
        </w:rPr>
      </w:pPr>
      <w:r>
        <w:rPr>
          <w:color w:val="0E0D0D"/>
          <w:sz w:val="24"/>
          <w:szCs w:val="24"/>
        </w:rPr>
        <w:t>w cenie oferty zostały uwzględnione wszystkie koszty wykonania zamówienia;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340" w:left="1077" w:right="0"/>
        <w:jc w:val="both"/>
        <w:rPr>
          <w:color w:val="0E0D0D"/>
        </w:rPr>
      </w:pPr>
      <w:r>
        <w:rPr>
          <w:color w:val="0E0D0D"/>
          <w:sz w:val="24"/>
          <w:szCs w:val="24"/>
        </w:rPr>
        <w:t>zdobyłem/łam* konieczne informacje do przygotowania oferty;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340" w:left="1077" w:right="0"/>
        <w:jc w:val="both"/>
        <w:rPr>
          <w:color w:val="0E0D0D"/>
        </w:rPr>
      </w:pPr>
      <w:r>
        <w:rPr>
          <w:color w:val="0E0D0D"/>
          <w:sz w:val="24"/>
          <w:szCs w:val="24"/>
        </w:rPr>
        <w:t>zapoznałem/łam* się z treścią zapytania ofertowego i nie wnoszę do niej zastrzeżeń,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0" w:after="0"/>
        <w:ind w:hanging="340" w:left="1077" w:right="0"/>
        <w:jc w:val="both"/>
        <w:rPr>
          <w:color w:val="0E0D0D"/>
        </w:rPr>
      </w:pPr>
      <w:r>
        <w:rPr>
          <w:color w:val="0E0D0D"/>
          <w:sz w:val="24"/>
          <w:szCs w:val="24"/>
        </w:rPr>
        <w:t>jeżeli nastąpią jakiekolwiek znaczne zmiany przedstawione w dokumentach załączonych do oferty, natychmiast powiadomię o nich  Zamawiającego;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40" w:before="0" w:after="0"/>
        <w:ind w:hanging="0" w:left="1457" w:right="0"/>
        <w:jc w:val="left"/>
        <w:rPr>
          <w:rFonts w:ascii="Times New Roman" w:hAnsi="Times New Roman"/>
          <w:color w:val="CE181E"/>
          <w:sz w:val="24"/>
          <w:szCs w:val="24"/>
        </w:rPr>
      </w:pPr>
      <w:r>
        <w:rPr>
          <w:color w:val="CE181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Ja niżej podpisany/a 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zam. 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 xml:space="preserve">wyrażam zgodę na przetwarzanie moich danych osobowych w związku </w:t>
        <w:br/>
        <w:t>z wykonywanym zamówieniem publicznym zgodnie z ustawą z dnia 10 maja 2018 r.</w:t>
        <w:br/>
        <w:t>o ochronie danych osobowych ( t.j. Dz. U. z 2019 r. poz. 1781).**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>...................................................................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 xml:space="preserve">                                                                                </w:t>
      </w:r>
      <w:r>
        <w:rPr>
          <w:b w:val="false"/>
          <w:bCs w:val="false"/>
          <w:sz w:val="24"/>
          <w:szCs w:val="24"/>
          <w:lang w:val="pl-PL"/>
        </w:rPr>
        <w:t xml:space="preserve">(data i czytelny podpis Oferenta)   </w:t>
      </w:r>
      <w:r>
        <w:rPr>
          <w:sz w:val="24"/>
          <w:szCs w:val="24"/>
        </w:rPr>
        <w:br/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>*/ niepotrzebne skreślić</w:t>
      </w:r>
    </w:p>
    <w:p>
      <w:pPr>
        <w:pStyle w:val="Normal"/>
        <w:numPr>
          <w:ilvl w:val="0"/>
          <w:numId w:val="0"/>
        </w:numPr>
        <w:ind w:hanging="0" w:left="720"/>
        <w:jc w:val="both"/>
        <w:rPr/>
      </w:pPr>
      <w:r>
        <w:rPr>
          <w:sz w:val="24"/>
          <w:szCs w:val="24"/>
        </w:rPr>
        <w:t>**/ oświadczenie powinno zostać wypełnione w przypadku, gdy Oferentem jest osoba fizyczna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hanging="0" w:left="384" w:right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pl-PL"/>
        </w:rPr>
      </w:pPr>
      <w:r>
        <w:rPr>
          <w:rFonts w:cs="Arial"/>
          <w:b/>
          <w:bCs/>
          <w:color w:val="000000"/>
          <w:sz w:val="24"/>
          <w:szCs w:val="24"/>
          <w:u w:val="none"/>
          <w:lang w:val="pl-PL" w:eastAsia="en-US"/>
        </w:rPr>
        <w:t xml:space="preserve">      </w:t>
      </w:r>
      <w:r>
        <w:rPr>
          <w:rFonts w:cs="Arial"/>
          <w:b/>
          <w:bCs/>
          <w:color w:val="000000"/>
          <w:sz w:val="24"/>
          <w:szCs w:val="24"/>
          <w:u w:val="single"/>
          <w:lang w:val="pl-PL" w:eastAsia="en-US"/>
        </w:rPr>
        <w:t>Załączniki: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hanging="227" w:left="737" w:right="0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Wykaz osób, które będą uczestniczyć w wykonaniu zadania – zał. nr 2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hanging="227" w:left="737" w:right="0"/>
        <w:jc w:val="both"/>
        <w:rPr/>
      </w:pPr>
      <w:r>
        <w:rPr>
          <w:rFonts w:cs="Arial"/>
          <w:color w:val="000000"/>
          <w:sz w:val="24"/>
          <w:szCs w:val="24"/>
          <w:lang w:val="pl-PL" w:eastAsia="en-US"/>
        </w:rPr>
        <w:t>Oświadczenie o posiadaniu kwalifikacji – załącznik nr 3 do zapytania ofertowego,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341" w:leader="none"/>
        </w:tabs>
        <w:suppressAutoHyphens w:val="true"/>
        <w:bidi w:val="0"/>
        <w:spacing w:lineRule="auto" w:line="240" w:before="0" w:after="0"/>
        <w:ind w:hanging="227" w:left="737" w:right="0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  <w:lang w:val="pl-PL" w:eastAsia="en-US"/>
        </w:rPr>
        <w:t>Klauzula informacyjna z art. 13 RODO – załącznik nr 4 do zapytania ofertowego.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341" w:leader="none"/>
        </w:tabs>
        <w:ind w:hanging="0" w:left="744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750" w:footer="0" w:bottom="95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  <w:rPr/>
    </w:lvl>
    <w:lvl w:ilvl="1">
      <w:start w:val="1"/>
      <w:numFmt w:val="bullet"/>
      <w:lvlText w:val="◦"/>
      <w:lvlJc w:val="left"/>
      <w:pPr>
        <w:tabs>
          <w:tab w:val="num" w:pos="384"/>
        </w:tabs>
        <w:ind w:left="38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744"/>
        </w:tabs>
        <w:ind w:left="74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464"/>
        </w:tabs>
        <w:ind w:left="146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824"/>
        </w:tabs>
        <w:ind w:left="182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544"/>
        </w:tabs>
        <w:ind w:left="254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904"/>
        </w:tabs>
        <w:ind w:left="2904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38b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rak" w:customStyle="1">
    <w:name w:val="Brak"/>
    <w:qFormat/>
    <w:rsid w:val="001d38be"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Znakiprzypiswkocowych">
    <w:name w:val="Znaki przypisów końcowych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pPr>
      <w:suppressLineNumbers/>
      <w:ind w:hanging="339" w:left="339"/>
    </w:pPr>
    <w:rPr>
      <w:sz w:val="20"/>
      <w:szCs w:val="20"/>
    </w:rPr>
  </w:style>
  <w:style w:type="paragraph" w:styleId="PrzypisdolnyA">
    <w:name w:val="Przypis dolny A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Helvetica" w:cs="Helvetica"/>
      <w:color w:val="000000"/>
      <w:kern w:val="0"/>
      <w:sz w:val="22"/>
      <w:szCs w:val="22"/>
      <w:u w:val="none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Zaimportowanystyl10" w:customStyle="1">
    <w:name w:val="Zaimportowany styl 1.0"/>
    <w:qFormat/>
    <w:rsid w:val="001d38be"/>
  </w:style>
  <w:style w:type="numbering" w:styleId="WW8Num5">
    <w:name w:val="WW8Num5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d38be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LibreOffice/24.2.5.2$Windows_X86_64 LibreOffice_project/bffef4ea93e59bebbeaf7f431bb02b1a39ee8a59</Application>
  <AppVersion>15.0000</AppVersion>
  <Pages>3</Pages>
  <Words>763</Words>
  <Characters>4924</Characters>
  <CharactersWithSpaces>5856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2018-01-24T14:31:00Z</dcterms:created>
  <dc:creator>Wawrzyniec Pawski</dc:creator>
  <dc:description/>
  <dc:language>pl-PL</dc:language>
  <cp:lastModifiedBy/>
  <cp:lastPrinted>2024-11-07T09:47:35Z</cp:lastPrinted>
  <dcterms:modified xsi:type="dcterms:W3CDTF">2024-11-07T09:54:17Z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